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16CA3" w14:textId="77777777" w:rsidR="007D7F9F" w:rsidRDefault="00B92AB8">
      <w:r>
        <w:rPr>
          <w:noProof/>
          <w:color w:val="auto"/>
          <w:kern w:val="0"/>
          <w:sz w:val="24"/>
          <w:szCs w:val="24"/>
        </w:rPr>
        <mc:AlternateContent>
          <mc:Choice Requires="wps">
            <w:drawing>
              <wp:anchor distT="36576" distB="36576" distL="36576" distR="36576" simplePos="0" relativeHeight="251651072" behindDoc="0" locked="0" layoutInCell="1" allowOverlap="1" wp14:anchorId="492A2D6E" wp14:editId="721DB145">
                <wp:simplePos x="0" y="0"/>
                <wp:positionH relativeFrom="column">
                  <wp:posOffset>251460</wp:posOffset>
                </wp:positionH>
                <wp:positionV relativeFrom="paragraph">
                  <wp:posOffset>-655320</wp:posOffset>
                </wp:positionV>
                <wp:extent cx="5196840" cy="102870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96840" cy="1028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432C61" w14:textId="77777777" w:rsidR="00765C36" w:rsidRPr="00CB496B" w:rsidRDefault="00765C36" w:rsidP="007D7F9F">
                            <w:pPr>
                              <w:pStyle w:val="msoaddress"/>
                              <w:widowControl w:val="0"/>
                              <w:jc w:val="center"/>
                              <w:rPr>
                                <w:rFonts w:ascii="Elephant" w:hAnsi="Elephant"/>
                                <w:color w:val="996633"/>
                                <w:sz w:val="40"/>
                                <w:szCs w:val="40"/>
                              </w:rPr>
                            </w:pPr>
                            <w:r w:rsidRPr="00CB496B">
                              <w:rPr>
                                <w:rFonts w:ascii="Elephant" w:hAnsi="Elephant"/>
                                <w:color w:val="996633"/>
                                <w:sz w:val="40"/>
                                <w:szCs w:val="40"/>
                              </w:rPr>
                              <w:t>Castle Dale Elementary</w:t>
                            </w:r>
                          </w:p>
                          <w:p w14:paraId="390A6898" w14:textId="77777777" w:rsidR="00765C36" w:rsidRDefault="00765C36" w:rsidP="007D7F9F">
                            <w:pPr>
                              <w:pStyle w:val="msoaddress"/>
                              <w:widowControl w:val="0"/>
                              <w:jc w:val="center"/>
                              <w:rPr>
                                <w:color w:val="996633"/>
                                <w:sz w:val="20"/>
                                <w:szCs w:val="20"/>
                              </w:rPr>
                            </w:pPr>
                          </w:p>
                          <w:p w14:paraId="5F5B63A9" w14:textId="77777777" w:rsidR="00765C36" w:rsidRPr="00B92AB8" w:rsidRDefault="00765C36" w:rsidP="007D7F9F">
                            <w:pPr>
                              <w:pStyle w:val="msoaddress"/>
                              <w:widowControl w:val="0"/>
                              <w:jc w:val="center"/>
                              <w:rPr>
                                <w:color w:val="996633"/>
                              </w:rPr>
                            </w:pPr>
                            <w:r w:rsidRPr="00B92AB8">
                              <w:rPr>
                                <w:color w:val="996633"/>
                              </w:rPr>
                              <w:t>195 East 600 North  ♦  PO Box 539  ♦  Castle Dale, Utah  84513</w:t>
                            </w:r>
                          </w:p>
                          <w:p w14:paraId="500B3F6F" w14:textId="77777777" w:rsidR="00765C36" w:rsidRPr="00B92AB8" w:rsidRDefault="00765C36" w:rsidP="007D7F9F">
                            <w:pPr>
                              <w:pStyle w:val="msoaddress"/>
                              <w:widowControl w:val="0"/>
                              <w:jc w:val="center"/>
                              <w:rPr>
                                <w:color w:val="996633"/>
                              </w:rPr>
                            </w:pPr>
                            <w:r w:rsidRPr="00B92AB8">
                              <w:rPr>
                                <w:color w:val="996633"/>
                              </w:rPr>
                              <w:t>Telephone:  (435) 381-5221  ♦  Fax:  (435) 381-5220</w:t>
                            </w:r>
                          </w:p>
                          <w:p w14:paraId="5A8D5486" w14:textId="77777777" w:rsidR="00765C36" w:rsidRPr="00B92AB8" w:rsidRDefault="00765C36" w:rsidP="007D7F9F">
                            <w:pPr>
                              <w:pStyle w:val="msoaddress"/>
                              <w:widowControl w:val="0"/>
                              <w:jc w:val="center"/>
                              <w:rPr>
                                <w:color w:val="996633"/>
                              </w:rPr>
                            </w:pPr>
                            <w:r w:rsidRPr="00B92AB8">
                              <w:rPr>
                                <w:color w:val="996633"/>
                              </w:rPr>
                              <w:t>Melinda Durrant, Principal  ♦  Colleen P. Bott, Secretary</w:t>
                            </w:r>
                          </w:p>
                          <w:p w14:paraId="7AF0724A" w14:textId="77777777" w:rsidR="00765C36" w:rsidRPr="00B92AB8" w:rsidRDefault="00765C36" w:rsidP="007D7F9F">
                            <w:pPr>
                              <w:pStyle w:val="msoaddress"/>
                              <w:widowControl w:val="0"/>
                              <w:jc w:val="center"/>
                            </w:pPr>
                            <w:r w:rsidRPr="00B92AB8">
                              <w:t> </w:t>
                            </w:r>
                          </w:p>
                          <w:p w14:paraId="755D8A60" w14:textId="77777777" w:rsidR="00765C36" w:rsidRPr="00B92AB8" w:rsidRDefault="00765C36" w:rsidP="007D7F9F">
                            <w:pPr>
                              <w:pStyle w:val="msoaddress"/>
                              <w:widowControl w:val="0"/>
                              <w:jc w:val="center"/>
                            </w:pPr>
                            <w:r w:rsidRPr="00B92AB8">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8pt;margin-top:-51.55pt;width:409.2pt;height:8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" stroked="f" strokecolor="black [0]" strokeweight="0">
                <v:shadow color="#ccc" opacity="1" mv:blur="0" offset="2pt,2pt"/>
                <o:lock v:ext="edit" shapetype="t"/>
                <v:textbox inset="2.85pt,2.85pt,2.85pt,2.85pt">
                  <w:txbxContent>
                    <w:p w14:paraId="71432C61" w14:textId="77777777" w:rsidR="007D7F9F" w:rsidRPr="00CB496B" w:rsidRDefault="007D7F9F" w:rsidP="007D7F9F">
                      <w:pPr>
                        <w:pStyle w:val="msoaddress"/>
                        <w:widowControl w:val="0"/>
                        <w:jc w:val="center"/>
                        <w:rPr>
                          <w:rFonts w:ascii="Elephant" w:hAnsi="Elephant"/>
                          <w:color w:val="996633"/>
                          <w:sz w:val="40"/>
                          <w:szCs w:val="40"/>
                        </w:rPr>
                      </w:pPr>
                      <w:r w:rsidRPr="00CB496B">
                        <w:rPr>
                          <w:rFonts w:ascii="Elephant" w:hAnsi="Elephant"/>
                          <w:color w:val="996633"/>
                          <w:sz w:val="40"/>
                          <w:szCs w:val="40"/>
                        </w:rPr>
                        <w:t>Castle Dale Elementary</w:t>
                      </w:r>
                    </w:p>
                    <w:p w14:paraId="390A6898" w14:textId="77777777" w:rsidR="00CB496B" w:rsidRDefault="00CB496B" w:rsidP="007D7F9F">
                      <w:pPr>
                        <w:pStyle w:val="msoaddress"/>
                        <w:widowControl w:val="0"/>
                        <w:jc w:val="center"/>
                        <w:rPr>
                          <w:color w:val="996633"/>
                          <w:sz w:val="20"/>
                          <w:szCs w:val="20"/>
                        </w:rPr>
                      </w:pPr>
                    </w:p>
                    <w:p w14:paraId="5F5B63A9" w14:textId="77777777" w:rsidR="007D7F9F" w:rsidRPr="00B92AB8" w:rsidRDefault="007D7F9F" w:rsidP="007D7F9F">
                      <w:pPr>
                        <w:pStyle w:val="msoaddress"/>
                        <w:widowControl w:val="0"/>
                        <w:jc w:val="center"/>
                        <w:rPr>
                          <w:color w:val="996633"/>
                        </w:rPr>
                      </w:pPr>
                      <w:r w:rsidRPr="00B92AB8">
                        <w:rPr>
                          <w:color w:val="996633"/>
                        </w:rPr>
                        <w:t>195 East 600 North  ♦  PO Box 539  ♦  Castle Dale, Utah  84513</w:t>
                      </w:r>
                    </w:p>
                    <w:p w14:paraId="500B3F6F" w14:textId="77777777" w:rsidR="007D7F9F" w:rsidRPr="00B92AB8" w:rsidRDefault="007D7F9F" w:rsidP="007D7F9F">
                      <w:pPr>
                        <w:pStyle w:val="msoaddress"/>
                        <w:widowControl w:val="0"/>
                        <w:jc w:val="center"/>
                        <w:rPr>
                          <w:color w:val="996633"/>
                        </w:rPr>
                      </w:pPr>
                      <w:r w:rsidRPr="00B92AB8">
                        <w:rPr>
                          <w:color w:val="996633"/>
                        </w:rPr>
                        <w:t>Telephone:  (435) 381-5221  ♦  Fax:  (435) 381-5220</w:t>
                      </w:r>
                    </w:p>
                    <w:p w14:paraId="5A8D5486" w14:textId="77777777" w:rsidR="007D7F9F" w:rsidRPr="00B92AB8" w:rsidRDefault="00C42BE6" w:rsidP="007D7F9F">
                      <w:pPr>
                        <w:pStyle w:val="msoaddress"/>
                        <w:widowControl w:val="0"/>
                        <w:jc w:val="center"/>
                        <w:rPr>
                          <w:color w:val="996633"/>
                        </w:rPr>
                      </w:pPr>
                      <w:r w:rsidRPr="00B92AB8">
                        <w:rPr>
                          <w:color w:val="996633"/>
                        </w:rPr>
                        <w:t>M</w:t>
                      </w:r>
                      <w:r w:rsidR="00A54392" w:rsidRPr="00B92AB8">
                        <w:rPr>
                          <w:color w:val="996633"/>
                        </w:rPr>
                        <w:t>elinda Durrant</w:t>
                      </w:r>
                      <w:r w:rsidR="007D7F9F" w:rsidRPr="00B92AB8">
                        <w:rPr>
                          <w:color w:val="996633"/>
                        </w:rPr>
                        <w:t>, Principal  ♦  Colleen P. Bott, Secretary</w:t>
                      </w:r>
                    </w:p>
                    <w:p w14:paraId="7AF0724A" w14:textId="77777777" w:rsidR="007D7F9F" w:rsidRPr="00B92AB8" w:rsidRDefault="007D7F9F" w:rsidP="007D7F9F">
                      <w:pPr>
                        <w:pStyle w:val="msoaddress"/>
                        <w:widowControl w:val="0"/>
                        <w:jc w:val="center"/>
                      </w:pPr>
                      <w:r w:rsidRPr="00B92AB8">
                        <w:t> </w:t>
                      </w:r>
                    </w:p>
                    <w:p w14:paraId="755D8A60" w14:textId="77777777" w:rsidR="007D7F9F" w:rsidRPr="00B92AB8" w:rsidRDefault="007D7F9F" w:rsidP="007D7F9F">
                      <w:pPr>
                        <w:pStyle w:val="msoaddress"/>
                        <w:widowControl w:val="0"/>
                        <w:jc w:val="center"/>
                      </w:pPr>
                      <w:r w:rsidRPr="00B92AB8">
                        <w:t> </w:t>
                      </w:r>
                    </w:p>
                  </w:txbxContent>
                </v:textbox>
              </v:shape>
            </w:pict>
          </mc:Fallback>
        </mc:AlternateContent>
      </w:r>
      <w:r w:rsidR="00CB496B">
        <w:rPr>
          <w:noProof/>
          <w:color w:val="auto"/>
          <w:kern w:val="0"/>
          <w:sz w:val="24"/>
          <w:szCs w:val="24"/>
        </w:rPr>
        <w:drawing>
          <wp:anchor distT="36576" distB="36576" distL="36576" distR="36576" simplePos="0" relativeHeight="251659264" behindDoc="0" locked="0" layoutInCell="1" allowOverlap="1" wp14:anchorId="78269BE0" wp14:editId="7C36CB4B">
            <wp:simplePos x="0" y="0"/>
            <wp:positionH relativeFrom="column">
              <wp:posOffset>4930140</wp:posOffset>
            </wp:positionH>
            <wp:positionV relativeFrom="paragraph">
              <wp:posOffset>-419100</wp:posOffset>
            </wp:positionV>
            <wp:extent cx="688975" cy="689610"/>
            <wp:effectExtent l="0" t="0" r="0" b="0"/>
            <wp:wrapNone/>
            <wp:docPr id="3" name="Picture 3" descr="CO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GAR"/>
                    <pic:cNvPicPr>
                      <a:picLocks noChangeAspect="1" noChangeArrowheads="1"/>
                    </pic:cNvPicPr>
                  </pic:nvPicPr>
                  <pic:blipFill>
                    <a:blip r:embed="rId8" cstate="print"/>
                    <a:srcRect/>
                    <a:stretch>
                      <a:fillRect/>
                    </a:stretch>
                  </pic:blipFill>
                  <pic:spPr bwMode="auto">
                    <a:xfrm>
                      <a:off x="0" y="0"/>
                      <a:ext cx="688975" cy="68961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CB496B">
        <w:rPr>
          <w:noProof/>
          <w:color w:val="auto"/>
          <w:kern w:val="0"/>
          <w:sz w:val="24"/>
          <w:szCs w:val="24"/>
        </w:rPr>
        <w:drawing>
          <wp:anchor distT="36576" distB="36576" distL="36576" distR="36576" simplePos="0" relativeHeight="251667456" behindDoc="0" locked="0" layoutInCell="1" allowOverlap="1" wp14:anchorId="5D22043D" wp14:editId="7D098C12">
            <wp:simplePos x="0" y="0"/>
            <wp:positionH relativeFrom="column">
              <wp:posOffset>167640</wp:posOffset>
            </wp:positionH>
            <wp:positionV relativeFrom="paragraph">
              <wp:posOffset>-420370</wp:posOffset>
            </wp:positionV>
            <wp:extent cx="688975" cy="689610"/>
            <wp:effectExtent l="0" t="0" r="0" b="0"/>
            <wp:wrapNone/>
            <wp:docPr id="5" name="Picture 5" descr="CO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GAR"/>
                    <pic:cNvPicPr>
                      <a:picLocks noChangeAspect="1" noChangeArrowheads="1"/>
                    </pic:cNvPicPr>
                  </pic:nvPicPr>
                  <pic:blipFill>
                    <a:blip r:embed="rId8" cstate="print"/>
                    <a:srcRect/>
                    <a:stretch>
                      <a:fillRect/>
                    </a:stretch>
                  </pic:blipFill>
                  <pic:spPr bwMode="auto">
                    <a:xfrm>
                      <a:off x="0" y="0"/>
                      <a:ext cx="688975" cy="68961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CB496B">
        <w:rPr>
          <w:noProof/>
          <w:color w:val="auto"/>
          <w:kern w:val="0"/>
          <w:sz w:val="24"/>
          <w:szCs w:val="24"/>
        </w:rPr>
        <mc:AlternateContent>
          <mc:Choice Requires="wps">
            <w:drawing>
              <wp:anchor distT="36576" distB="36576" distL="36576" distR="36576" simplePos="0" relativeHeight="251663360" behindDoc="0" locked="0" layoutInCell="1" allowOverlap="1" wp14:anchorId="724F8EAA" wp14:editId="712100F9">
                <wp:simplePos x="0" y="0"/>
                <wp:positionH relativeFrom="column">
                  <wp:posOffset>1424940</wp:posOffset>
                </wp:positionH>
                <wp:positionV relativeFrom="paragraph">
                  <wp:posOffset>-358140</wp:posOffset>
                </wp:positionV>
                <wp:extent cx="3078480" cy="266700"/>
                <wp:effectExtent l="0" t="0" r="762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144F89" w14:textId="77777777" w:rsidR="00765C36" w:rsidRDefault="00765C36" w:rsidP="00CB496B">
                            <w:pPr>
                              <w:widowControl w:val="0"/>
                              <w:jc w:val="center"/>
                              <w:rPr>
                                <w:color w:val="996633"/>
                              </w:rPr>
                            </w:pPr>
                            <w:r>
                              <w:rPr>
                                <w:color w:val="996633"/>
                              </w:rPr>
                              <w:t>Cougars Conquering The Challenge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2.2pt;margin-top:-28.15pt;width:242.4pt;height:2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" filled="f" stroked="f" strokecolor="black [0]">
                <v:textbox inset="2.88pt,2.88pt,2.88pt,2.88pt">
                  <w:txbxContent>
                    <w:p w14:paraId="2C144F89" w14:textId="77777777" w:rsidR="007D7F9F" w:rsidRDefault="007D7F9F" w:rsidP="00CB496B">
                      <w:pPr>
                        <w:widowControl w:val="0"/>
                        <w:jc w:val="center"/>
                        <w:rPr>
                          <w:color w:val="996633"/>
                        </w:rPr>
                      </w:pPr>
                      <w:r>
                        <w:rPr>
                          <w:color w:val="996633"/>
                        </w:rPr>
                        <w:t>Cougars Conquering</w:t>
                      </w:r>
                      <w:r w:rsidR="00CB496B">
                        <w:rPr>
                          <w:color w:val="996633"/>
                        </w:rPr>
                        <w:t xml:space="preserve"> </w:t>
                      </w:r>
                      <w:r>
                        <w:rPr>
                          <w:color w:val="996633"/>
                        </w:rPr>
                        <w:t>The Challenge</w:t>
                      </w:r>
                    </w:p>
                  </w:txbxContent>
                </v:textbox>
              </v:shape>
            </w:pict>
          </mc:Fallback>
        </mc:AlternateContent>
      </w:r>
    </w:p>
    <w:p w14:paraId="71814F93" w14:textId="77777777" w:rsidR="007D7F9F" w:rsidRDefault="007D7F9F"/>
    <w:p w14:paraId="729AA26D" w14:textId="77777777" w:rsidR="00912EB8" w:rsidRDefault="00912EB8" w:rsidP="00912EB8">
      <w:pPr>
        <w:rPr>
          <w:sz w:val="28"/>
          <w:szCs w:val="28"/>
        </w:rPr>
      </w:pPr>
    </w:p>
    <w:p w14:paraId="450FE10F" w14:textId="75730695" w:rsidR="00765C36" w:rsidRPr="00155E41" w:rsidRDefault="00765C36" w:rsidP="00765C36">
      <w:pPr>
        <w:rPr>
          <w:sz w:val="26"/>
          <w:szCs w:val="26"/>
        </w:rPr>
      </w:pPr>
      <w:bookmarkStart w:id="0" w:name="_GoBack"/>
      <w:r>
        <w:rPr>
          <w:sz w:val="26"/>
          <w:szCs w:val="26"/>
        </w:rPr>
        <w:t>Parent/Guardian</w:t>
      </w:r>
      <w:r w:rsidRPr="00155E41">
        <w:rPr>
          <w:sz w:val="26"/>
          <w:szCs w:val="26"/>
        </w:rPr>
        <w:t>,</w:t>
      </w:r>
    </w:p>
    <w:p w14:paraId="0D39DCBC" w14:textId="77777777" w:rsidR="00765C36" w:rsidRPr="00155E41" w:rsidRDefault="00765C36" w:rsidP="00765C36">
      <w:pPr>
        <w:rPr>
          <w:sz w:val="26"/>
          <w:szCs w:val="26"/>
        </w:rPr>
      </w:pPr>
      <w:r w:rsidRPr="00155E41">
        <w:rPr>
          <w:sz w:val="26"/>
          <w:szCs w:val="26"/>
        </w:rPr>
        <w:tab/>
      </w:r>
      <w:r w:rsidRPr="00912EB8">
        <w:rPr>
          <w:sz w:val="26"/>
          <w:szCs w:val="26"/>
        </w:rPr>
        <w:t xml:space="preserve">Your child has qualified for the Title 1 Program. </w:t>
      </w:r>
      <w:r>
        <w:rPr>
          <w:sz w:val="26"/>
          <w:szCs w:val="26"/>
        </w:rPr>
        <w:t>The Title 1 program supplements and supports the instruction that your child is receiving in his or her regular classroom.  It features individualized instruction based on your child’s specific academic needs in reading and/or math.</w:t>
      </w:r>
    </w:p>
    <w:bookmarkEnd w:id="0"/>
    <w:p w14:paraId="06AEEB99" w14:textId="669C5306" w:rsidR="00912EB8" w:rsidRPr="00912EB8" w:rsidRDefault="00912EB8" w:rsidP="00912EB8">
      <w:pPr>
        <w:ind w:firstLine="720"/>
        <w:rPr>
          <w:sz w:val="26"/>
          <w:szCs w:val="26"/>
        </w:rPr>
      </w:pPr>
      <w:r w:rsidRPr="00912EB8">
        <w:rPr>
          <w:sz w:val="26"/>
          <w:szCs w:val="26"/>
        </w:rPr>
        <w:t xml:space="preserve">Three assessments were given to your child.  They were the RISE Language Arts Test, RISE Math Test and a DIBELS Benchmark Assessment. Your child did not meet a grade level benchmark or proficiency on these tests, and he/she has qualified for Title 1 supplemental services. </w:t>
      </w:r>
    </w:p>
    <w:p w14:paraId="7F90F677" w14:textId="6475EF9C" w:rsidR="00912EB8" w:rsidRPr="00912EB8" w:rsidRDefault="00912EB8" w:rsidP="00912EB8">
      <w:pPr>
        <w:rPr>
          <w:sz w:val="26"/>
          <w:szCs w:val="26"/>
        </w:rPr>
      </w:pPr>
      <w:r w:rsidRPr="00912EB8">
        <w:rPr>
          <w:sz w:val="26"/>
          <w:szCs w:val="26"/>
        </w:rPr>
        <w:tab/>
        <w:t>Our goal at Castle Dale Elementary is to help students achieve academic success in reading, language arts, and math. In order to help those students who qualify for the Title 1 program, we offer these supplemental services:</w:t>
      </w:r>
    </w:p>
    <w:p w14:paraId="774C21AC" w14:textId="77777777" w:rsidR="00912EB8" w:rsidRPr="00912EB8" w:rsidRDefault="00912EB8" w:rsidP="00912EB8">
      <w:pPr>
        <w:numPr>
          <w:ilvl w:val="0"/>
          <w:numId w:val="5"/>
        </w:numPr>
        <w:rPr>
          <w:sz w:val="26"/>
          <w:szCs w:val="26"/>
        </w:rPr>
      </w:pPr>
      <w:r w:rsidRPr="00912EB8">
        <w:rPr>
          <w:sz w:val="26"/>
          <w:szCs w:val="26"/>
        </w:rPr>
        <w:t>Small-Group Instruction – Paraprofessionals are assigned to classrooms to work either individually or in small groups with students who are identified as Title 1.  Under a teacher’s supervision, the paraprofessional gives students additional practice with skills in reading or math.</w:t>
      </w:r>
    </w:p>
    <w:p w14:paraId="3EB4B9CC" w14:textId="77777777" w:rsidR="00912EB8" w:rsidRPr="00912EB8" w:rsidRDefault="00912EB8" w:rsidP="00912EB8">
      <w:pPr>
        <w:numPr>
          <w:ilvl w:val="0"/>
          <w:numId w:val="5"/>
        </w:numPr>
        <w:rPr>
          <w:sz w:val="26"/>
          <w:szCs w:val="26"/>
        </w:rPr>
      </w:pPr>
      <w:r w:rsidRPr="00912EB8">
        <w:rPr>
          <w:sz w:val="26"/>
          <w:szCs w:val="26"/>
        </w:rPr>
        <w:t>One-To-One Tutoring – Paraprofessionals are assigned to classrooms to work individually with a student who is identified as Title 1.  Under a teacher’s supervision, the paraprofessional gives the student additional practice with skills in reading or math.</w:t>
      </w:r>
    </w:p>
    <w:p w14:paraId="364899C2" w14:textId="77777777" w:rsidR="00912EB8" w:rsidRPr="00912EB8" w:rsidRDefault="00912EB8" w:rsidP="00912EB8">
      <w:pPr>
        <w:rPr>
          <w:sz w:val="26"/>
          <w:szCs w:val="26"/>
        </w:rPr>
      </w:pPr>
      <w:r w:rsidRPr="00912EB8">
        <w:rPr>
          <w:sz w:val="26"/>
          <w:szCs w:val="26"/>
        </w:rPr>
        <w:tab/>
        <w:t>Please discuss with your child’s teacher the results of the three assessments and supplemental services your child is being offered.  In order for your child to succeed, we all need to be committed to helping him/her, at school and at home.  By working together, we can help your child achieve academic success.</w:t>
      </w:r>
    </w:p>
    <w:p w14:paraId="1A3F685E" w14:textId="77ADA269" w:rsidR="00912EB8" w:rsidRPr="00912EB8" w:rsidRDefault="00912EB8" w:rsidP="00912EB8">
      <w:pPr>
        <w:rPr>
          <w:sz w:val="26"/>
          <w:szCs w:val="26"/>
        </w:rPr>
      </w:pPr>
      <w:r w:rsidRPr="00912EB8">
        <w:rPr>
          <w:sz w:val="26"/>
          <w:szCs w:val="26"/>
        </w:rPr>
        <w:tab/>
        <w:t>If you have further questions about the Title 1 Program, please contact Stephanie Roper, Title 1 Teacher, at Castle Dale Elementary.</w:t>
      </w:r>
    </w:p>
    <w:p w14:paraId="73630676" w14:textId="44671623" w:rsidR="00912EB8" w:rsidRPr="00912EB8" w:rsidRDefault="00912EB8" w:rsidP="00912EB8">
      <w:pPr>
        <w:rPr>
          <w:sz w:val="26"/>
          <w:szCs w:val="26"/>
        </w:rPr>
      </w:pPr>
      <w:r w:rsidRPr="00912EB8">
        <w:rPr>
          <w:sz w:val="26"/>
          <w:szCs w:val="26"/>
        </w:rPr>
        <w:t>---</w:t>
      </w:r>
      <w:r w:rsidRPr="00912EB8">
        <w:rPr>
          <w:sz w:val="26"/>
          <w:szCs w:val="26"/>
        </w:rPr>
        <w:softHyphen/>
        <w:t>-------------</w:t>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t>-</w:t>
      </w:r>
      <w:r w:rsidRPr="00912EB8">
        <w:rPr>
          <w:sz w:val="26"/>
          <w:szCs w:val="26"/>
        </w:rPr>
        <w:softHyphen/>
        <w:t>----</w:t>
      </w:r>
      <w:r w:rsidRPr="00912EB8">
        <w:rPr>
          <w:sz w:val="26"/>
          <w:szCs w:val="26"/>
        </w:rPr>
        <w:softHyphen/>
        <w:t>-------------</w:t>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t>-</w:t>
      </w:r>
      <w:r w:rsidRPr="00912EB8">
        <w:rPr>
          <w:sz w:val="26"/>
          <w:szCs w:val="26"/>
        </w:rPr>
        <w:softHyphen/>
        <w:t>-</w:t>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t>---</w:t>
      </w:r>
      <w:r w:rsidRPr="00912EB8">
        <w:rPr>
          <w:sz w:val="26"/>
          <w:szCs w:val="26"/>
        </w:rPr>
        <w:softHyphen/>
        <w:t>-------------</w:t>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t>-</w:t>
      </w:r>
      <w:r w:rsidRPr="00912EB8">
        <w:rPr>
          <w:sz w:val="26"/>
          <w:szCs w:val="26"/>
        </w:rPr>
        <w:softHyphen/>
        <w:t>-</w:t>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t>---</w:t>
      </w:r>
      <w:r w:rsidRPr="00912EB8">
        <w:rPr>
          <w:sz w:val="26"/>
          <w:szCs w:val="26"/>
        </w:rPr>
        <w:softHyphen/>
        <w:t>-------------</w:t>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t>-</w:t>
      </w:r>
      <w:r w:rsidRPr="00912EB8">
        <w:rPr>
          <w:sz w:val="26"/>
          <w:szCs w:val="26"/>
        </w:rPr>
        <w:softHyphen/>
        <w:t>---</w:t>
      </w:r>
      <w:r w:rsidRPr="00912EB8">
        <w:rPr>
          <w:sz w:val="26"/>
          <w:szCs w:val="26"/>
        </w:rPr>
        <w:softHyphen/>
        <w:t>-------------</w:t>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t>-</w:t>
      </w:r>
      <w:r w:rsidRPr="00912EB8">
        <w:rPr>
          <w:sz w:val="26"/>
          <w:szCs w:val="26"/>
        </w:rPr>
        <w:softHyphen/>
        <w:t>-</w:t>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r>
      <w:r w:rsidRPr="00912EB8">
        <w:rPr>
          <w:sz w:val="26"/>
          <w:szCs w:val="26"/>
        </w:rPr>
        <w:softHyphen/>
        <w:t>-</w:t>
      </w:r>
      <w:r w:rsidRPr="00912EB8">
        <w:rPr>
          <w:sz w:val="26"/>
          <w:szCs w:val="26"/>
        </w:rPr>
        <w:softHyphen/>
      </w:r>
      <w:r w:rsidRPr="00912EB8">
        <w:rPr>
          <w:sz w:val="26"/>
          <w:szCs w:val="26"/>
        </w:rPr>
        <w:softHyphen/>
      </w:r>
      <w:r w:rsidRPr="00912EB8">
        <w:rPr>
          <w:sz w:val="26"/>
          <w:szCs w:val="26"/>
        </w:rPr>
        <w:softHyphen/>
      </w:r>
      <w:r w:rsidRPr="00912EB8">
        <w:rPr>
          <w:sz w:val="26"/>
          <w:szCs w:val="26"/>
        </w:rPr>
        <w:softHyphen/>
        <w:t>-</w:t>
      </w:r>
      <w:r w:rsidRPr="00912EB8">
        <w:rPr>
          <w:sz w:val="26"/>
          <w:szCs w:val="26"/>
        </w:rPr>
        <w:softHyphen/>
      </w:r>
      <w:r w:rsidRPr="00912EB8">
        <w:rPr>
          <w:sz w:val="26"/>
          <w:szCs w:val="26"/>
        </w:rPr>
        <w:softHyphen/>
      </w:r>
      <w:r w:rsidRPr="00912EB8">
        <w:rPr>
          <w:sz w:val="26"/>
          <w:szCs w:val="26"/>
        </w:rPr>
        <w:softHyphen/>
      </w:r>
      <w:r w:rsidRPr="00912EB8">
        <w:rPr>
          <w:sz w:val="26"/>
          <w:szCs w:val="26"/>
        </w:rPr>
        <w:softHyphen/>
        <w:t>---------</w:t>
      </w:r>
      <w:r>
        <w:rPr>
          <w:sz w:val="26"/>
          <w:szCs w:val="26"/>
        </w:rPr>
        <w:t>---</w:t>
      </w:r>
      <w:r>
        <w:rPr>
          <w:sz w:val="26"/>
          <w:szCs w:val="26"/>
        </w:rPr>
        <w:softHyphen/>
        <w:t>-----</w:t>
      </w:r>
    </w:p>
    <w:p w14:paraId="41C91548" w14:textId="77777777" w:rsidR="00912EB8" w:rsidRDefault="00912EB8" w:rsidP="00912EB8">
      <w:pPr>
        <w:rPr>
          <w:sz w:val="26"/>
          <w:szCs w:val="26"/>
        </w:rPr>
      </w:pPr>
      <w:r w:rsidRPr="00912EB8">
        <w:rPr>
          <w:sz w:val="26"/>
          <w:szCs w:val="26"/>
        </w:rPr>
        <w:t xml:space="preserve"> </w:t>
      </w:r>
    </w:p>
    <w:p w14:paraId="67E974CE" w14:textId="030BD2DC" w:rsidR="00912EB8" w:rsidRPr="00912EB8" w:rsidRDefault="00912EB8" w:rsidP="00912EB8">
      <w:pPr>
        <w:rPr>
          <w:sz w:val="26"/>
          <w:szCs w:val="26"/>
        </w:rPr>
      </w:pPr>
      <w:r w:rsidRPr="00912EB8">
        <w:rPr>
          <w:sz w:val="26"/>
          <w:szCs w:val="26"/>
        </w:rPr>
        <w:t>_______ I give permission for my child to receive services through the Title</w:t>
      </w:r>
      <w:r w:rsidR="00A47E39">
        <w:rPr>
          <w:sz w:val="26"/>
          <w:szCs w:val="26"/>
        </w:rPr>
        <w:t xml:space="preserve"> 1</w:t>
      </w:r>
      <w:r w:rsidRPr="00912EB8">
        <w:rPr>
          <w:sz w:val="26"/>
          <w:szCs w:val="26"/>
        </w:rPr>
        <w:t xml:space="preserve"> program as outlined above.</w:t>
      </w:r>
    </w:p>
    <w:p w14:paraId="25E38201" w14:textId="77777777" w:rsidR="00912EB8" w:rsidRPr="00912EB8" w:rsidRDefault="00912EB8" w:rsidP="00912EB8">
      <w:pPr>
        <w:rPr>
          <w:b/>
          <w:sz w:val="26"/>
          <w:szCs w:val="26"/>
        </w:rPr>
      </w:pPr>
    </w:p>
    <w:p w14:paraId="23FF26DF" w14:textId="50893C61" w:rsidR="00912EB8" w:rsidRPr="00912EB8" w:rsidRDefault="00912EB8" w:rsidP="00912EB8">
      <w:pPr>
        <w:rPr>
          <w:b/>
          <w:sz w:val="26"/>
          <w:szCs w:val="26"/>
        </w:rPr>
      </w:pPr>
      <w:r w:rsidRPr="00912EB8">
        <w:rPr>
          <w:b/>
          <w:sz w:val="26"/>
          <w:szCs w:val="26"/>
        </w:rPr>
        <w:t>__________________________________________</w:t>
      </w:r>
      <w:r w:rsidRPr="00912EB8">
        <w:rPr>
          <w:b/>
          <w:sz w:val="26"/>
          <w:szCs w:val="26"/>
        </w:rPr>
        <w:tab/>
      </w:r>
      <w:r w:rsidRPr="00912EB8">
        <w:rPr>
          <w:b/>
          <w:sz w:val="26"/>
          <w:szCs w:val="26"/>
        </w:rPr>
        <w:tab/>
        <w:t>_______________</w:t>
      </w:r>
    </w:p>
    <w:p w14:paraId="2C0C6A9E" w14:textId="45CB159C" w:rsidR="00912EB8" w:rsidRPr="00912EB8" w:rsidRDefault="00912EB8" w:rsidP="00912EB8">
      <w:pPr>
        <w:rPr>
          <w:b/>
          <w:sz w:val="26"/>
          <w:szCs w:val="26"/>
        </w:rPr>
      </w:pPr>
      <w:r w:rsidRPr="00912EB8">
        <w:rPr>
          <w:b/>
          <w:sz w:val="26"/>
          <w:szCs w:val="26"/>
        </w:rPr>
        <w:t>Parent/Guardian Signature</w:t>
      </w:r>
      <w:r w:rsidRPr="00912EB8">
        <w:rPr>
          <w:b/>
          <w:sz w:val="26"/>
          <w:szCs w:val="26"/>
        </w:rPr>
        <w:tab/>
      </w:r>
      <w:r w:rsidRPr="00912EB8">
        <w:rPr>
          <w:b/>
          <w:sz w:val="26"/>
          <w:szCs w:val="26"/>
        </w:rPr>
        <w:tab/>
      </w:r>
      <w:r w:rsidRPr="00912EB8">
        <w:rPr>
          <w:b/>
          <w:sz w:val="26"/>
          <w:szCs w:val="26"/>
        </w:rPr>
        <w:tab/>
      </w:r>
      <w:r w:rsidRPr="00912EB8">
        <w:rPr>
          <w:b/>
          <w:sz w:val="26"/>
          <w:szCs w:val="26"/>
        </w:rPr>
        <w:tab/>
      </w:r>
      <w:r w:rsidRPr="00912EB8">
        <w:rPr>
          <w:b/>
          <w:sz w:val="26"/>
          <w:szCs w:val="26"/>
        </w:rPr>
        <w:tab/>
      </w:r>
      <w:r w:rsidRPr="00912EB8">
        <w:rPr>
          <w:b/>
          <w:sz w:val="26"/>
          <w:szCs w:val="26"/>
        </w:rPr>
        <w:tab/>
        <w:t>Date</w:t>
      </w:r>
      <w:r w:rsidRPr="00912EB8">
        <w:rPr>
          <w:b/>
          <w:sz w:val="26"/>
          <w:szCs w:val="26"/>
        </w:rPr>
        <w:tab/>
      </w:r>
    </w:p>
    <w:p w14:paraId="0B463944" w14:textId="77777777" w:rsidR="00912EB8" w:rsidRPr="00912EB8" w:rsidRDefault="00912EB8" w:rsidP="00912EB8">
      <w:pPr>
        <w:rPr>
          <w:b/>
          <w:sz w:val="26"/>
          <w:szCs w:val="26"/>
        </w:rPr>
      </w:pPr>
    </w:p>
    <w:p w14:paraId="41053D7B" w14:textId="77A4F8D7" w:rsidR="00912EB8" w:rsidRPr="00912EB8" w:rsidRDefault="00912EB8" w:rsidP="00912EB8">
      <w:pPr>
        <w:rPr>
          <w:sz w:val="26"/>
          <w:szCs w:val="26"/>
        </w:rPr>
      </w:pPr>
      <w:r w:rsidRPr="00912EB8">
        <w:rPr>
          <w:sz w:val="26"/>
          <w:szCs w:val="26"/>
        </w:rPr>
        <w:t xml:space="preserve"> _______ I do NOT give permission for my child to receive services through the Title </w:t>
      </w:r>
      <w:r w:rsidR="00A47E39">
        <w:rPr>
          <w:sz w:val="26"/>
          <w:szCs w:val="26"/>
        </w:rPr>
        <w:t xml:space="preserve">1 </w:t>
      </w:r>
      <w:r w:rsidRPr="00912EB8">
        <w:rPr>
          <w:sz w:val="26"/>
          <w:szCs w:val="26"/>
        </w:rPr>
        <w:t>program as outlined above.</w:t>
      </w:r>
    </w:p>
    <w:p w14:paraId="0114781F" w14:textId="77777777" w:rsidR="00912EB8" w:rsidRPr="00912EB8" w:rsidRDefault="00912EB8" w:rsidP="00912EB8">
      <w:pPr>
        <w:rPr>
          <w:b/>
          <w:sz w:val="26"/>
          <w:szCs w:val="26"/>
        </w:rPr>
      </w:pPr>
    </w:p>
    <w:p w14:paraId="0950E7F9" w14:textId="77777777" w:rsidR="00912EB8" w:rsidRPr="00912EB8" w:rsidRDefault="00912EB8" w:rsidP="00912EB8">
      <w:pPr>
        <w:rPr>
          <w:b/>
          <w:sz w:val="26"/>
          <w:szCs w:val="26"/>
        </w:rPr>
      </w:pPr>
      <w:r w:rsidRPr="00912EB8">
        <w:rPr>
          <w:b/>
          <w:sz w:val="26"/>
          <w:szCs w:val="26"/>
        </w:rPr>
        <w:t>__________________________________________</w:t>
      </w:r>
      <w:r w:rsidRPr="00912EB8">
        <w:rPr>
          <w:b/>
          <w:sz w:val="26"/>
          <w:szCs w:val="26"/>
        </w:rPr>
        <w:tab/>
      </w:r>
      <w:r w:rsidRPr="00912EB8">
        <w:rPr>
          <w:b/>
          <w:sz w:val="26"/>
          <w:szCs w:val="26"/>
        </w:rPr>
        <w:tab/>
        <w:t>_______________</w:t>
      </w:r>
    </w:p>
    <w:p w14:paraId="6DF8757F" w14:textId="77777777" w:rsidR="00912EB8" w:rsidRPr="00912EB8" w:rsidRDefault="00912EB8" w:rsidP="00912EB8">
      <w:pPr>
        <w:rPr>
          <w:b/>
          <w:sz w:val="26"/>
          <w:szCs w:val="26"/>
        </w:rPr>
      </w:pPr>
      <w:r w:rsidRPr="00912EB8">
        <w:rPr>
          <w:b/>
          <w:sz w:val="26"/>
          <w:szCs w:val="26"/>
        </w:rPr>
        <w:t>Parent/Guardian Signature</w:t>
      </w:r>
      <w:r w:rsidRPr="00912EB8">
        <w:rPr>
          <w:b/>
          <w:sz w:val="26"/>
          <w:szCs w:val="26"/>
        </w:rPr>
        <w:tab/>
      </w:r>
      <w:r w:rsidRPr="00912EB8">
        <w:rPr>
          <w:b/>
          <w:sz w:val="26"/>
          <w:szCs w:val="26"/>
        </w:rPr>
        <w:tab/>
      </w:r>
      <w:r w:rsidRPr="00912EB8">
        <w:rPr>
          <w:b/>
          <w:sz w:val="26"/>
          <w:szCs w:val="26"/>
        </w:rPr>
        <w:tab/>
      </w:r>
      <w:r w:rsidRPr="00912EB8">
        <w:rPr>
          <w:b/>
          <w:sz w:val="26"/>
          <w:szCs w:val="26"/>
        </w:rPr>
        <w:tab/>
      </w:r>
      <w:r w:rsidRPr="00912EB8">
        <w:rPr>
          <w:b/>
          <w:sz w:val="26"/>
          <w:szCs w:val="26"/>
        </w:rPr>
        <w:tab/>
      </w:r>
      <w:r w:rsidRPr="00912EB8">
        <w:rPr>
          <w:b/>
          <w:sz w:val="26"/>
          <w:szCs w:val="26"/>
        </w:rPr>
        <w:tab/>
        <w:t>Date</w:t>
      </w:r>
      <w:r w:rsidRPr="00912EB8">
        <w:rPr>
          <w:b/>
          <w:sz w:val="26"/>
          <w:szCs w:val="26"/>
        </w:rPr>
        <w:tab/>
      </w:r>
    </w:p>
    <w:p w14:paraId="315635B8" w14:textId="77777777" w:rsidR="00912EB8" w:rsidRDefault="00912EB8" w:rsidP="00912EB8">
      <w:pPr>
        <w:jc w:val="center"/>
        <w:rPr>
          <w:b/>
          <w:sz w:val="26"/>
          <w:szCs w:val="26"/>
        </w:rPr>
      </w:pPr>
    </w:p>
    <w:p w14:paraId="121C63FB" w14:textId="0544E668" w:rsidR="00912EB8" w:rsidRPr="00912EB8" w:rsidRDefault="00912EB8" w:rsidP="00912EB8">
      <w:pPr>
        <w:jc w:val="center"/>
        <w:rPr>
          <w:b/>
          <w:sz w:val="26"/>
          <w:szCs w:val="26"/>
        </w:rPr>
      </w:pPr>
      <w:r w:rsidRPr="00912EB8">
        <w:rPr>
          <w:b/>
          <w:sz w:val="26"/>
          <w:szCs w:val="26"/>
        </w:rPr>
        <w:t>In order to receive services, this form must be signed and returned to the school.</w:t>
      </w:r>
    </w:p>
    <w:p w14:paraId="200FA47F" w14:textId="77777777" w:rsidR="00912EB8" w:rsidRPr="00912EB8" w:rsidRDefault="00912EB8" w:rsidP="00912EB8">
      <w:pPr>
        <w:rPr>
          <w:b/>
          <w:sz w:val="26"/>
          <w:szCs w:val="26"/>
        </w:rPr>
      </w:pPr>
    </w:p>
    <w:p w14:paraId="0C441CAA" w14:textId="77777777" w:rsidR="00912EB8" w:rsidRPr="00912EB8" w:rsidRDefault="00912EB8" w:rsidP="00912EB8">
      <w:pPr>
        <w:rPr>
          <w:b/>
          <w:sz w:val="26"/>
          <w:szCs w:val="26"/>
        </w:rPr>
      </w:pPr>
    </w:p>
    <w:p w14:paraId="14D1312C" w14:textId="4D457265" w:rsidR="00912EB8" w:rsidRPr="00912EB8" w:rsidRDefault="00912EB8" w:rsidP="00912EB8">
      <w:pPr>
        <w:rPr>
          <w:b/>
          <w:sz w:val="26"/>
          <w:szCs w:val="26"/>
        </w:rPr>
      </w:pPr>
      <w:r w:rsidRPr="00912EB8">
        <w:rPr>
          <w:b/>
          <w:sz w:val="26"/>
          <w:szCs w:val="26"/>
        </w:rPr>
        <w:softHyphen/>
      </w:r>
      <w:r w:rsidRPr="00912EB8">
        <w:rPr>
          <w:b/>
          <w:sz w:val="26"/>
          <w:szCs w:val="26"/>
        </w:rPr>
        <w:softHyphen/>
      </w:r>
      <w:r w:rsidRPr="00912EB8">
        <w:rPr>
          <w:b/>
          <w:sz w:val="26"/>
          <w:szCs w:val="26"/>
        </w:rPr>
        <w:softHyphen/>
      </w:r>
      <w:r w:rsidRPr="00912EB8">
        <w:rPr>
          <w:b/>
          <w:sz w:val="26"/>
          <w:szCs w:val="26"/>
        </w:rPr>
        <w:softHyphen/>
      </w:r>
      <w:r w:rsidRPr="00912EB8">
        <w:rPr>
          <w:b/>
          <w:sz w:val="26"/>
          <w:szCs w:val="26"/>
        </w:rPr>
        <w:softHyphen/>
      </w:r>
      <w:r w:rsidRPr="00912EB8">
        <w:rPr>
          <w:b/>
          <w:sz w:val="26"/>
          <w:szCs w:val="26"/>
        </w:rPr>
        <w:softHyphen/>
      </w:r>
    </w:p>
    <w:p w14:paraId="1B7628DD" w14:textId="77777777" w:rsidR="00912EB8" w:rsidRPr="00912EB8" w:rsidRDefault="00912EB8" w:rsidP="00912EB8">
      <w:pPr>
        <w:rPr>
          <w:sz w:val="26"/>
          <w:szCs w:val="26"/>
        </w:rPr>
      </w:pPr>
    </w:p>
    <w:p w14:paraId="7ABC2A86" w14:textId="77777777" w:rsidR="00912EB8" w:rsidRPr="00912EB8" w:rsidRDefault="00912EB8" w:rsidP="00B003A1">
      <w:pPr>
        <w:jc w:val="center"/>
        <w:rPr>
          <w:b/>
          <w:sz w:val="26"/>
          <w:szCs w:val="26"/>
        </w:rPr>
      </w:pPr>
    </w:p>
    <w:p w14:paraId="773E3ACF" w14:textId="77777777" w:rsidR="00B003A1" w:rsidRPr="00912EB8" w:rsidRDefault="00B003A1" w:rsidP="00B003A1">
      <w:pPr>
        <w:rPr>
          <w:sz w:val="26"/>
          <w:szCs w:val="26"/>
        </w:rPr>
      </w:pPr>
    </w:p>
    <w:p w14:paraId="65D6B4A6" w14:textId="77777777" w:rsidR="00E52FC3" w:rsidRPr="00912EB8" w:rsidRDefault="00E52FC3" w:rsidP="00E52FC3">
      <w:pPr>
        <w:rPr>
          <w:color w:val="auto"/>
          <w:sz w:val="26"/>
          <w:szCs w:val="26"/>
        </w:rPr>
      </w:pPr>
    </w:p>
    <w:p w14:paraId="78DD240F" w14:textId="77777777" w:rsidR="00E52FC3" w:rsidRPr="00912EB8" w:rsidRDefault="00E52FC3" w:rsidP="00E52FC3">
      <w:pPr>
        <w:spacing w:line="259" w:lineRule="auto"/>
        <w:contextualSpacing/>
        <w:rPr>
          <w:sz w:val="26"/>
          <w:szCs w:val="26"/>
        </w:rPr>
      </w:pPr>
    </w:p>
    <w:p w14:paraId="56BD58E5" w14:textId="77777777" w:rsidR="00E52FC3" w:rsidRPr="00912EB8" w:rsidRDefault="00E52FC3" w:rsidP="00E52FC3">
      <w:pPr>
        <w:spacing w:line="259" w:lineRule="auto"/>
        <w:contextualSpacing/>
        <w:rPr>
          <w:sz w:val="26"/>
          <w:szCs w:val="26"/>
        </w:rPr>
      </w:pPr>
    </w:p>
    <w:p w14:paraId="3908365D" w14:textId="77777777" w:rsidR="00E52FC3" w:rsidRPr="00912EB8" w:rsidRDefault="00E52FC3" w:rsidP="00E52FC3">
      <w:pPr>
        <w:spacing w:line="259" w:lineRule="auto"/>
        <w:contextualSpacing/>
        <w:rPr>
          <w:sz w:val="26"/>
          <w:szCs w:val="26"/>
        </w:rPr>
      </w:pPr>
    </w:p>
    <w:p w14:paraId="0B1A5A37" w14:textId="77777777" w:rsidR="00E52FC3" w:rsidRPr="00912EB8" w:rsidRDefault="00E52FC3" w:rsidP="00E52FC3">
      <w:pPr>
        <w:jc w:val="center"/>
        <w:rPr>
          <w:b/>
          <w:color w:val="auto"/>
          <w:sz w:val="26"/>
          <w:szCs w:val="26"/>
        </w:rPr>
      </w:pPr>
    </w:p>
    <w:p w14:paraId="0D03ADF3" w14:textId="77777777" w:rsidR="00E52FC3" w:rsidRPr="00912EB8" w:rsidRDefault="00E52FC3" w:rsidP="00E52FC3">
      <w:pPr>
        <w:jc w:val="center"/>
        <w:rPr>
          <w:b/>
          <w:color w:val="auto"/>
          <w:sz w:val="26"/>
          <w:szCs w:val="26"/>
        </w:rPr>
      </w:pPr>
    </w:p>
    <w:p w14:paraId="6134FF12" w14:textId="77777777" w:rsidR="007D7F9F" w:rsidRPr="00912EB8" w:rsidRDefault="007D7F9F">
      <w:pPr>
        <w:rPr>
          <w:sz w:val="26"/>
          <w:szCs w:val="26"/>
        </w:rPr>
      </w:pPr>
    </w:p>
    <w:sectPr w:rsidR="007D7F9F" w:rsidRPr="00912EB8" w:rsidSect="0088299A">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D4608" w14:textId="77777777" w:rsidR="00765C36" w:rsidRDefault="00765C36" w:rsidP="004E52D7">
      <w:r>
        <w:separator/>
      </w:r>
    </w:p>
  </w:endnote>
  <w:endnote w:type="continuationSeparator" w:id="0">
    <w:p w14:paraId="55CF5106" w14:textId="77777777" w:rsidR="00765C36" w:rsidRDefault="00765C36" w:rsidP="004E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Elephant">
    <w:altName w:val="Big Caslon"/>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A1F0" w14:textId="0DC51567" w:rsidR="00765C36" w:rsidRPr="004E52D7" w:rsidRDefault="00765C36" w:rsidP="004E52D7">
    <w:pPr>
      <w:pStyle w:val="msoaddress"/>
      <w:widowControl w:val="0"/>
      <w:jc w:val="center"/>
      <w:rPr>
        <w:color w:val="99663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F3BFB" w14:textId="77777777" w:rsidR="00765C36" w:rsidRDefault="00765C36" w:rsidP="004E52D7">
      <w:r>
        <w:separator/>
      </w:r>
    </w:p>
  </w:footnote>
  <w:footnote w:type="continuationSeparator" w:id="0">
    <w:p w14:paraId="6AB75C9C" w14:textId="77777777" w:rsidR="00765C36" w:rsidRDefault="00765C36" w:rsidP="004E52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5FE"/>
    <w:multiLevelType w:val="hybridMultilevel"/>
    <w:tmpl w:val="FDF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84D7F"/>
    <w:multiLevelType w:val="hybridMultilevel"/>
    <w:tmpl w:val="753E53D2"/>
    <w:lvl w:ilvl="0" w:tplc="157CB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96CF4"/>
    <w:multiLevelType w:val="hybridMultilevel"/>
    <w:tmpl w:val="23D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20601"/>
    <w:multiLevelType w:val="hybridMultilevel"/>
    <w:tmpl w:val="64489B16"/>
    <w:lvl w:ilvl="0" w:tplc="0C705478">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48A700B7"/>
    <w:multiLevelType w:val="hybridMultilevel"/>
    <w:tmpl w:val="2FFC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F"/>
    <w:rsid w:val="00000C87"/>
    <w:rsid w:val="00002960"/>
    <w:rsid w:val="0000715C"/>
    <w:rsid w:val="000215B7"/>
    <w:rsid w:val="0002778C"/>
    <w:rsid w:val="0005289E"/>
    <w:rsid w:val="00064D2A"/>
    <w:rsid w:val="00091FD3"/>
    <w:rsid w:val="000C0F23"/>
    <w:rsid w:val="000C78C0"/>
    <w:rsid w:val="000F6F31"/>
    <w:rsid w:val="00110EF6"/>
    <w:rsid w:val="00115037"/>
    <w:rsid w:val="00125710"/>
    <w:rsid w:val="00132489"/>
    <w:rsid w:val="00133C1F"/>
    <w:rsid w:val="001812EE"/>
    <w:rsid w:val="001A2F9C"/>
    <w:rsid w:val="001B34FE"/>
    <w:rsid w:val="001D1F48"/>
    <w:rsid w:val="001E00CB"/>
    <w:rsid w:val="001E4C44"/>
    <w:rsid w:val="001E7489"/>
    <w:rsid w:val="00235125"/>
    <w:rsid w:val="00241ECA"/>
    <w:rsid w:val="0024333E"/>
    <w:rsid w:val="002474F6"/>
    <w:rsid w:val="00263AA1"/>
    <w:rsid w:val="00270142"/>
    <w:rsid w:val="00277B3C"/>
    <w:rsid w:val="00282A0E"/>
    <w:rsid w:val="002A086E"/>
    <w:rsid w:val="002C0BC8"/>
    <w:rsid w:val="003135B5"/>
    <w:rsid w:val="00315BF2"/>
    <w:rsid w:val="00336E8A"/>
    <w:rsid w:val="003454B3"/>
    <w:rsid w:val="003535A0"/>
    <w:rsid w:val="00391761"/>
    <w:rsid w:val="003C2BC9"/>
    <w:rsid w:val="003C71A5"/>
    <w:rsid w:val="003D0EA2"/>
    <w:rsid w:val="003D2D50"/>
    <w:rsid w:val="003D314D"/>
    <w:rsid w:val="003F0757"/>
    <w:rsid w:val="00433C00"/>
    <w:rsid w:val="00440F1C"/>
    <w:rsid w:val="004514A8"/>
    <w:rsid w:val="00481E28"/>
    <w:rsid w:val="00487B42"/>
    <w:rsid w:val="004A2ED5"/>
    <w:rsid w:val="004B7211"/>
    <w:rsid w:val="004C16F6"/>
    <w:rsid w:val="004D12DA"/>
    <w:rsid w:val="004E52D7"/>
    <w:rsid w:val="004F3778"/>
    <w:rsid w:val="00523655"/>
    <w:rsid w:val="00535C42"/>
    <w:rsid w:val="00541B4B"/>
    <w:rsid w:val="00581721"/>
    <w:rsid w:val="00597314"/>
    <w:rsid w:val="005A1891"/>
    <w:rsid w:val="005B00D4"/>
    <w:rsid w:val="005B6E3D"/>
    <w:rsid w:val="005D4E7E"/>
    <w:rsid w:val="006079AB"/>
    <w:rsid w:val="00616B73"/>
    <w:rsid w:val="00633847"/>
    <w:rsid w:val="00637172"/>
    <w:rsid w:val="00640DEA"/>
    <w:rsid w:val="00641188"/>
    <w:rsid w:val="00660BC1"/>
    <w:rsid w:val="00674133"/>
    <w:rsid w:val="006A0B39"/>
    <w:rsid w:val="006B0B62"/>
    <w:rsid w:val="006B18A2"/>
    <w:rsid w:val="006B6E29"/>
    <w:rsid w:val="006C344B"/>
    <w:rsid w:val="006D2803"/>
    <w:rsid w:val="006D55B2"/>
    <w:rsid w:val="00703159"/>
    <w:rsid w:val="0071058E"/>
    <w:rsid w:val="00713A1F"/>
    <w:rsid w:val="00723E1B"/>
    <w:rsid w:val="00737EF1"/>
    <w:rsid w:val="00745657"/>
    <w:rsid w:val="00765C36"/>
    <w:rsid w:val="007669FF"/>
    <w:rsid w:val="00772CBC"/>
    <w:rsid w:val="00772F0C"/>
    <w:rsid w:val="00776F2A"/>
    <w:rsid w:val="00791582"/>
    <w:rsid w:val="007A5CFF"/>
    <w:rsid w:val="007D0EB0"/>
    <w:rsid w:val="007D7F9F"/>
    <w:rsid w:val="007E2DFC"/>
    <w:rsid w:val="007E4794"/>
    <w:rsid w:val="00806D05"/>
    <w:rsid w:val="008463C6"/>
    <w:rsid w:val="00852D03"/>
    <w:rsid w:val="0085353B"/>
    <w:rsid w:val="008748A6"/>
    <w:rsid w:val="0088299A"/>
    <w:rsid w:val="00890B36"/>
    <w:rsid w:val="00891FCC"/>
    <w:rsid w:val="00893038"/>
    <w:rsid w:val="00896F34"/>
    <w:rsid w:val="008B3518"/>
    <w:rsid w:val="008C6E1F"/>
    <w:rsid w:val="008D3EF0"/>
    <w:rsid w:val="008D545E"/>
    <w:rsid w:val="008E0DC0"/>
    <w:rsid w:val="00901CD3"/>
    <w:rsid w:val="00912EB8"/>
    <w:rsid w:val="00925E14"/>
    <w:rsid w:val="00942E6A"/>
    <w:rsid w:val="00946CE1"/>
    <w:rsid w:val="009664C3"/>
    <w:rsid w:val="0098799C"/>
    <w:rsid w:val="009A3461"/>
    <w:rsid w:val="009A6A97"/>
    <w:rsid w:val="009C1C63"/>
    <w:rsid w:val="009C2FC9"/>
    <w:rsid w:val="009D4F7A"/>
    <w:rsid w:val="009E32C9"/>
    <w:rsid w:val="00A019E0"/>
    <w:rsid w:val="00A07C73"/>
    <w:rsid w:val="00A24D88"/>
    <w:rsid w:val="00A31E92"/>
    <w:rsid w:val="00A424F7"/>
    <w:rsid w:val="00A4494B"/>
    <w:rsid w:val="00A47E39"/>
    <w:rsid w:val="00A51C13"/>
    <w:rsid w:val="00A51C1C"/>
    <w:rsid w:val="00A54234"/>
    <w:rsid w:val="00A54392"/>
    <w:rsid w:val="00A83464"/>
    <w:rsid w:val="00A84D1B"/>
    <w:rsid w:val="00A86E16"/>
    <w:rsid w:val="00AA5051"/>
    <w:rsid w:val="00AC13C1"/>
    <w:rsid w:val="00AC54D0"/>
    <w:rsid w:val="00AD3E97"/>
    <w:rsid w:val="00AE33CE"/>
    <w:rsid w:val="00AE603B"/>
    <w:rsid w:val="00B003A1"/>
    <w:rsid w:val="00B01165"/>
    <w:rsid w:val="00B03961"/>
    <w:rsid w:val="00B24EFF"/>
    <w:rsid w:val="00B324A2"/>
    <w:rsid w:val="00B33137"/>
    <w:rsid w:val="00B71E64"/>
    <w:rsid w:val="00B77F98"/>
    <w:rsid w:val="00B84388"/>
    <w:rsid w:val="00B86ACE"/>
    <w:rsid w:val="00B86C30"/>
    <w:rsid w:val="00B92AB8"/>
    <w:rsid w:val="00BB42F0"/>
    <w:rsid w:val="00BC7AB6"/>
    <w:rsid w:val="00BE2A4D"/>
    <w:rsid w:val="00BE2ED1"/>
    <w:rsid w:val="00BE3738"/>
    <w:rsid w:val="00BF2304"/>
    <w:rsid w:val="00BF2BCC"/>
    <w:rsid w:val="00C16EC5"/>
    <w:rsid w:val="00C316F2"/>
    <w:rsid w:val="00C42BE6"/>
    <w:rsid w:val="00C57A31"/>
    <w:rsid w:val="00C61375"/>
    <w:rsid w:val="00C6281A"/>
    <w:rsid w:val="00C64A33"/>
    <w:rsid w:val="00C72C3B"/>
    <w:rsid w:val="00C7676D"/>
    <w:rsid w:val="00C83F6F"/>
    <w:rsid w:val="00C91D7E"/>
    <w:rsid w:val="00CB496B"/>
    <w:rsid w:val="00CB5A02"/>
    <w:rsid w:val="00CC35C0"/>
    <w:rsid w:val="00CD4297"/>
    <w:rsid w:val="00CD470C"/>
    <w:rsid w:val="00CD6D0F"/>
    <w:rsid w:val="00D17A62"/>
    <w:rsid w:val="00D21577"/>
    <w:rsid w:val="00D25535"/>
    <w:rsid w:val="00D325F6"/>
    <w:rsid w:val="00D5259F"/>
    <w:rsid w:val="00D57E51"/>
    <w:rsid w:val="00D72B64"/>
    <w:rsid w:val="00D979FB"/>
    <w:rsid w:val="00DA2985"/>
    <w:rsid w:val="00DB5285"/>
    <w:rsid w:val="00DB5908"/>
    <w:rsid w:val="00DD6272"/>
    <w:rsid w:val="00DD684D"/>
    <w:rsid w:val="00DE26DD"/>
    <w:rsid w:val="00DF17DB"/>
    <w:rsid w:val="00E03EDD"/>
    <w:rsid w:val="00E05D0A"/>
    <w:rsid w:val="00E15E45"/>
    <w:rsid w:val="00E178CB"/>
    <w:rsid w:val="00E20B4A"/>
    <w:rsid w:val="00E251F7"/>
    <w:rsid w:val="00E321CC"/>
    <w:rsid w:val="00E34FD2"/>
    <w:rsid w:val="00E42E5E"/>
    <w:rsid w:val="00E52FC3"/>
    <w:rsid w:val="00E60F24"/>
    <w:rsid w:val="00E708C8"/>
    <w:rsid w:val="00E71FA6"/>
    <w:rsid w:val="00E76565"/>
    <w:rsid w:val="00E80D08"/>
    <w:rsid w:val="00E90B78"/>
    <w:rsid w:val="00E97C46"/>
    <w:rsid w:val="00EA5ABA"/>
    <w:rsid w:val="00EB39CE"/>
    <w:rsid w:val="00EB3DC7"/>
    <w:rsid w:val="00ED0631"/>
    <w:rsid w:val="00ED4460"/>
    <w:rsid w:val="00F1651E"/>
    <w:rsid w:val="00F2034A"/>
    <w:rsid w:val="00F261A8"/>
    <w:rsid w:val="00F46DCE"/>
    <w:rsid w:val="00F5550B"/>
    <w:rsid w:val="00F6147B"/>
    <w:rsid w:val="00F61C6A"/>
    <w:rsid w:val="00F70D1C"/>
    <w:rsid w:val="00F8318A"/>
    <w:rsid w:val="00FA4854"/>
    <w:rsid w:val="00FD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8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F"/>
    <w:pPr>
      <w:spacing w:after="0"/>
    </w:pPr>
    <w:rPr>
      <w:rFonts w:eastAsia="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7D7F9F"/>
    <w:pPr>
      <w:spacing w:after="0" w:line="264" w:lineRule="auto"/>
    </w:pPr>
    <w:rPr>
      <w:rFonts w:eastAsia="Times New Roman" w:cs="Times New Roman"/>
      <w:color w:val="000000"/>
      <w:kern w:val="28"/>
      <w:sz w:val="16"/>
      <w:szCs w:val="16"/>
    </w:rPr>
  </w:style>
  <w:style w:type="paragraph" w:styleId="BalloonText">
    <w:name w:val="Balloon Text"/>
    <w:basedOn w:val="Normal"/>
    <w:link w:val="BalloonTextChar"/>
    <w:uiPriority w:val="99"/>
    <w:semiHidden/>
    <w:unhideWhenUsed/>
    <w:rsid w:val="0088299A"/>
    <w:rPr>
      <w:rFonts w:ascii="Tahoma" w:hAnsi="Tahoma" w:cs="Tahoma"/>
      <w:sz w:val="16"/>
      <w:szCs w:val="16"/>
    </w:rPr>
  </w:style>
  <w:style w:type="character" w:customStyle="1" w:styleId="BalloonTextChar">
    <w:name w:val="Balloon Text Char"/>
    <w:basedOn w:val="DefaultParagraphFont"/>
    <w:link w:val="BalloonText"/>
    <w:uiPriority w:val="99"/>
    <w:semiHidden/>
    <w:rsid w:val="0088299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4E52D7"/>
    <w:pPr>
      <w:tabs>
        <w:tab w:val="center" w:pos="4680"/>
        <w:tab w:val="right" w:pos="9360"/>
      </w:tabs>
    </w:pPr>
  </w:style>
  <w:style w:type="character" w:customStyle="1" w:styleId="HeaderChar">
    <w:name w:val="Header Char"/>
    <w:basedOn w:val="DefaultParagraphFont"/>
    <w:link w:val="Header"/>
    <w:uiPriority w:val="99"/>
    <w:rsid w:val="004E52D7"/>
    <w:rPr>
      <w:rFonts w:eastAsia="Times New Roman" w:cs="Times New Roman"/>
      <w:color w:val="000000"/>
      <w:kern w:val="28"/>
      <w:sz w:val="20"/>
      <w:szCs w:val="20"/>
    </w:rPr>
  </w:style>
  <w:style w:type="paragraph" w:styleId="Footer">
    <w:name w:val="footer"/>
    <w:basedOn w:val="Normal"/>
    <w:link w:val="FooterChar"/>
    <w:uiPriority w:val="99"/>
    <w:unhideWhenUsed/>
    <w:rsid w:val="004E52D7"/>
    <w:pPr>
      <w:tabs>
        <w:tab w:val="center" w:pos="4680"/>
        <w:tab w:val="right" w:pos="9360"/>
      </w:tabs>
    </w:pPr>
  </w:style>
  <w:style w:type="character" w:customStyle="1" w:styleId="FooterChar">
    <w:name w:val="Footer Char"/>
    <w:basedOn w:val="DefaultParagraphFont"/>
    <w:link w:val="Footer"/>
    <w:uiPriority w:val="99"/>
    <w:rsid w:val="004E52D7"/>
    <w:rPr>
      <w:rFonts w:eastAsia="Times New Roman" w:cs="Times New Roman"/>
      <w:color w:val="000000"/>
      <w:kern w:val="28"/>
      <w:sz w:val="20"/>
      <w:szCs w:val="20"/>
    </w:rPr>
  </w:style>
  <w:style w:type="paragraph" w:styleId="ListParagraph">
    <w:name w:val="List Paragraph"/>
    <w:basedOn w:val="Normal"/>
    <w:uiPriority w:val="34"/>
    <w:qFormat/>
    <w:rsid w:val="00E52FC3"/>
    <w:pPr>
      <w:ind w:left="720"/>
    </w:pPr>
    <w:rPr>
      <w:rFonts w:ascii="Arial" w:eastAsia="Calibri" w:hAnsi="Arial" w:cs="Arial"/>
      <w:color w:val="auto"/>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F"/>
    <w:pPr>
      <w:spacing w:after="0"/>
    </w:pPr>
    <w:rPr>
      <w:rFonts w:eastAsia="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7D7F9F"/>
    <w:pPr>
      <w:spacing w:after="0" w:line="264" w:lineRule="auto"/>
    </w:pPr>
    <w:rPr>
      <w:rFonts w:eastAsia="Times New Roman" w:cs="Times New Roman"/>
      <w:color w:val="000000"/>
      <w:kern w:val="28"/>
      <w:sz w:val="16"/>
      <w:szCs w:val="16"/>
    </w:rPr>
  </w:style>
  <w:style w:type="paragraph" w:styleId="BalloonText">
    <w:name w:val="Balloon Text"/>
    <w:basedOn w:val="Normal"/>
    <w:link w:val="BalloonTextChar"/>
    <w:uiPriority w:val="99"/>
    <w:semiHidden/>
    <w:unhideWhenUsed/>
    <w:rsid w:val="0088299A"/>
    <w:rPr>
      <w:rFonts w:ascii="Tahoma" w:hAnsi="Tahoma" w:cs="Tahoma"/>
      <w:sz w:val="16"/>
      <w:szCs w:val="16"/>
    </w:rPr>
  </w:style>
  <w:style w:type="character" w:customStyle="1" w:styleId="BalloonTextChar">
    <w:name w:val="Balloon Text Char"/>
    <w:basedOn w:val="DefaultParagraphFont"/>
    <w:link w:val="BalloonText"/>
    <w:uiPriority w:val="99"/>
    <w:semiHidden/>
    <w:rsid w:val="0088299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4E52D7"/>
    <w:pPr>
      <w:tabs>
        <w:tab w:val="center" w:pos="4680"/>
        <w:tab w:val="right" w:pos="9360"/>
      </w:tabs>
    </w:pPr>
  </w:style>
  <w:style w:type="character" w:customStyle="1" w:styleId="HeaderChar">
    <w:name w:val="Header Char"/>
    <w:basedOn w:val="DefaultParagraphFont"/>
    <w:link w:val="Header"/>
    <w:uiPriority w:val="99"/>
    <w:rsid w:val="004E52D7"/>
    <w:rPr>
      <w:rFonts w:eastAsia="Times New Roman" w:cs="Times New Roman"/>
      <w:color w:val="000000"/>
      <w:kern w:val="28"/>
      <w:sz w:val="20"/>
      <w:szCs w:val="20"/>
    </w:rPr>
  </w:style>
  <w:style w:type="paragraph" w:styleId="Footer">
    <w:name w:val="footer"/>
    <w:basedOn w:val="Normal"/>
    <w:link w:val="FooterChar"/>
    <w:uiPriority w:val="99"/>
    <w:unhideWhenUsed/>
    <w:rsid w:val="004E52D7"/>
    <w:pPr>
      <w:tabs>
        <w:tab w:val="center" w:pos="4680"/>
        <w:tab w:val="right" w:pos="9360"/>
      </w:tabs>
    </w:pPr>
  </w:style>
  <w:style w:type="character" w:customStyle="1" w:styleId="FooterChar">
    <w:name w:val="Footer Char"/>
    <w:basedOn w:val="DefaultParagraphFont"/>
    <w:link w:val="Footer"/>
    <w:uiPriority w:val="99"/>
    <w:rsid w:val="004E52D7"/>
    <w:rPr>
      <w:rFonts w:eastAsia="Times New Roman" w:cs="Times New Roman"/>
      <w:color w:val="000000"/>
      <w:kern w:val="28"/>
      <w:sz w:val="20"/>
      <w:szCs w:val="20"/>
    </w:rPr>
  </w:style>
  <w:style w:type="paragraph" w:styleId="ListParagraph">
    <w:name w:val="List Paragraph"/>
    <w:basedOn w:val="Normal"/>
    <w:uiPriority w:val="34"/>
    <w:qFormat/>
    <w:rsid w:val="00E52FC3"/>
    <w:pPr>
      <w:ind w:left="720"/>
    </w:pPr>
    <w:rPr>
      <w:rFonts w:ascii="Arial" w:eastAsia="Calibri" w:hAnsi="Arial" w:cs="Arial"/>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374</Words>
  <Characters>2137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Durrant</dc:creator>
  <cp:lastModifiedBy>Stephanie Roper</cp:lastModifiedBy>
  <cp:revision>5</cp:revision>
  <cp:lastPrinted>2011-03-31T15:20:00Z</cp:lastPrinted>
  <dcterms:created xsi:type="dcterms:W3CDTF">2021-03-15T19:19:00Z</dcterms:created>
  <dcterms:modified xsi:type="dcterms:W3CDTF">2021-03-15T20:26:00Z</dcterms:modified>
</cp:coreProperties>
</file>